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AAB9" w14:textId="77777777" w:rsidR="000F232A" w:rsidRPr="003672D4" w:rsidRDefault="000F232A" w:rsidP="005810C2">
      <w:pPr>
        <w:widowControl w:val="0"/>
        <w:autoSpaceDE w:val="0"/>
        <w:autoSpaceDN w:val="0"/>
        <w:adjustRightInd w:val="0"/>
        <w:jc w:val="right"/>
        <w:rPr>
          <w:rFonts w:cs="Arial"/>
          <w:bCs/>
          <w:sz w:val="48"/>
          <w:szCs w:val="48"/>
        </w:rPr>
      </w:pPr>
    </w:p>
    <w:p w14:paraId="274F2E4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3B061E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0A855D3" w14:textId="77777777" w:rsidR="00607627" w:rsidRDefault="00607627" w:rsidP="00607627">
      <w:pPr>
        <w:widowControl w:val="0"/>
        <w:autoSpaceDE w:val="0"/>
        <w:autoSpaceDN w:val="0"/>
        <w:adjustRightInd w:val="0"/>
        <w:jc w:val="center"/>
        <w:rPr>
          <w:rFonts w:cs="Arial"/>
          <w:sz w:val="8"/>
          <w:szCs w:val="8"/>
        </w:rPr>
      </w:pPr>
    </w:p>
    <w:p w14:paraId="14F14C02" w14:textId="77777777" w:rsidR="003672D4" w:rsidRDefault="003672D4" w:rsidP="00607627">
      <w:pPr>
        <w:widowControl w:val="0"/>
        <w:autoSpaceDE w:val="0"/>
        <w:autoSpaceDN w:val="0"/>
        <w:adjustRightInd w:val="0"/>
        <w:jc w:val="center"/>
        <w:rPr>
          <w:rFonts w:cs="Arial"/>
          <w:sz w:val="8"/>
          <w:szCs w:val="8"/>
        </w:rPr>
      </w:pPr>
    </w:p>
    <w:p w14:paraId="07FD9FBA" w14:textId="77777777" w:rsidR="003672D4" w:rsidRDefault="003672D4"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60699" w14:paraId="68414B7E" w14:textId="77777777" w:rsidTr="00846407">
        <w:tc>
          <w:tcPr>
            <w:tcW w:w="4788" w:type="dxa"/>
            <w:tcBorders>
              <w:top w:val="nil"/>
              <w:left w:val="nil"/>
              <w:bottom w:val="nil"/>
              <w:right w:val="nil"/>
            </w:tcBorders>
          </w:tcPr>
          <w:p w14:paraId="27E5627C" w14:textId="77777777" w:rsidR="00846407" w:rsidRPr="003672D4" w:rsidRDefault="00000000" w:rsidP="003672D4">
            <w:pPr>
              <w:widowControl w:val="0"/>
              <w:autoSpaceDE w:val="0"/>
              <w:autoSpaceDN w:val="0"/>
              <w:adjustRightInd w:val="0"/>
              <w:rPr>
                <w:rFonts w:cs="Arial"/>
                <w:szCs w:val="22"/>
              </w:rPr>
            </w:pPr>
            <w:r w:rsidRPr="003672D4">
              <w:rPr>
                <w:rFonts w:cs="Arial"/>
                <w:szCs w:val="22"/>
              </w:rPr>
              <w:t>2023. gada 21. decembrī</w:t>
            </w:r>
          </w:p>
        </w:tc>
        <w:tc>
          <w:tcPr>
            <w:tcW w:w="3717" w:type="dxa"/>
            <w:tcBorders>
              <w:top w:val="nil"/>
              <w:left w:val="nil"/>
              <w:bottom w:val="nil"/>
              <w:right w:val="nil"/>
            </w:tcBorders>
          </w:tcPr>
          <w:p w14:paraId="26000691" w14:textId="77777777" w:rsidR="00846407" w:rsidRPr="003672D4" w:rsidRDefault="00000000" w:rsidP="003672D4">
            <w:pPr>
              <w:widowControl w:val="0"/>
              <w:autoSpaceDE w:val="0"/>
              <w:autoSpaceDN w:val="0"/>
              <w:adjustRightInd w:val="0"/>
              <w:jc w:val="center"/>
              <w:rPr>
                <w:rFonts w:cs="Arial"/>
                <w:color w:val="000000"/>
                <w:szCs w:val="22"/>
              </w:rPr>
            </w:pPr>
            <w:r w:rsidRPr="003672D4">
              <w:rPr>
                <w:rFonts w:cs="Arial"/>
                <w:color w:val="000000"/>
                <w:szCs w:val="22"/>
              </w:rPr>
              <w:t xml:space="preserve">                              Nr.509/14</w:t>
            </w:r>
          </w:p>
          <w:p w14:paraId="6A08A225" w14:textId="77777777" w:rsidR="00846407" w:rsidRPr="003672D4" w:rsidRDefault="00000000" w:rsidP="003672D4">
            <w:pPr>
              <w:widowControl w:val="0"/>
              <w:autoSpaceDE w:val="0"/>
              <w:autoSpaceDN w:val="0"/>
              <w:adjustRightInd w:val="0"/>
              <w:jc w:val="right"/>
              <w:rPr>
                <w:rFonts w:cs="Arial"/>
                <w:szCs w:val="22"/>
              </w:rPr>
            </w:pPr>
            <w:r w:rsidRPr="003672D4">
              <w:rPr>
                <w:rFonts w:cs="Arial"/>
                <w:color w:val="000000"/>
                <w:szCs w:val="22"/>
              </w:rPr>
              <w:t>(prot. Nr.14, 72.</w:t>
            </w:r>
            <w:r w:rsidRPr="003672D4">
              <w:rPr>
                <w:rFonts w:cs="Arial"/>
                <w:color w:val="000000"/>
                <w:sz w:val="20"/>
                <w:szCs w:val="20"/>
                <w:shd w:val="clear" w:color="auto" w:fill="FFFFFF"/>
              </w:rPr>
              <w:t>§)</w:t>
            </w:r>
          </w:p>
        </w:tc>
      </w:tr>
    </w:tbl>
    <w:p w14:paraId="2BFA09C0" w14:textId="77777777" w:rsidR="003672D4" w:rsidRPr="003672D4" w:rsidRDefault="003672D4" w:rsidP="003672D4">
      <w:pPr>
        <w:widowControl w:val="0"/>
        <w:autoSpaceDE w:val="0"/>
        <w:autoSpaceDN w:val="0"/>
        <w:adjustRightInd w:val="0"/>
        <w:jc w:val="both"/>
        <w:rPr>
          <w:rFonts w:cs="Arial"/>
          <w:sz w:val="14"/>
          <w:szCs w:val="14"/>
        </w:rPr>
      </w:pPr>
    </w:p>
    <w:p w14:paraId="3254D096" w14:textId="77777777" w:rsidR="003672D4" w:rsidRPr="003672D4" w:rsidRDefault="00000000" w:rsidP="003672D4">
      <w:pPr>
        <w:widowControl w:val="0"/>
        <w:autoSpaceDE w:val="0"/>
        <w:autoSpaceDN w:val="0"/>
        <w:adjustRightInd w:val="0"/>
        <w:jc w:val="both"/>
        <w:rPr>
          <w:rFonts w:cs="Arial"/>
          <w:szCs w:val="22"/>
        </w:rPr>
      </w:pPr>
      <w:r w:rsidRPr="003672D4">
        <w:rPr>
          <w:rFonts w:cs="Arial"/>
          <w:szCs w:val="22"/>
        </w:rPr>
        <w:t xml:space="preserve">Par zemes vienības daļas “Beberliņi” </w:t>
      </w:r>
    </w:p>
    <w:p w14:paraId="7AD2C90E" w14:textId="77777777" w:rsidR="003672D4" w:rsidRPr="003672D4" w:rsidRDefault="00000000" w:rsidP="003672D4">
      <w:pPr>
        <w:widowControl w:val="0"/>
        <w:autoSpaceDE w:val="0"/>
        <w:autoSpaceDN w:val="0"/>
        <w:adjustRightInd w:val="0"/>
        <w:jc w:val="both"/>
        <w:rPr>
          <w:rFonts w:cs="Arial"/>
          <w:szCs w:val="22"/>
        </w:rPr>
      </w:pPr>
      <w:r w:rsidRPr="003672D4">
        <w:rPr>
          <w:rFonts w:cs="Arial"/>
          <w:szCs w:val="22"/>
        </w:rPr>
        <w:t xml:space="preserve">nomas līguma darbības termiņa </w:t>
      </w:r>
    </w:p>
    <w:p w14:paraId="037811A1" w14:textId="77777777" w:rsidR="003672D4" w:rsidRPr="003672D4" w:rsidRDefault="00000000" w:rsidP="003672D4">
      <w:pPr>
        <w:widowControl w:val="0"/>
        <w:autoSpaceDE w:val="0"/>
        <w:autoSpaceDN w:val="0"/>
        <w:adjustRightInd w:val="0"/>
        <w:jc w:val="both"/>
        <w:rPr>
          <w:rFonts w:cs="Arial"/>
          <w:szCs w:val="22"/>
        </w:rPr>
      </w:pPr>
      <w:r w:rsidRPr="003672D4">
        <w:rPr>
          <w:rFonts w:cs="Arial"/>
          <w:szCs w:val="22"/>
        </w:rPr>
        <w:t>pagarināšanu</w:t>
      </w:r>
    </w:p>
    <w:p w14:paraId="30490490" w14:textId="77777777" w:rsidR="003672D4" w:rsidRPr="003672D4" w:rsidRDefault="003672D4" w:rsidP="003672D4">
      <w:pPr>
        <w:widowControl w:val="0"/>
        <w:autoSpaceDE w:val="0"/>
        <w:autoSpaceDN w:val="0"/>
        <w:adjustRightInd w:val="0"/>
        <w:jc w:val="both"/>
        <w:rPr>
          <w:rFonts w:cs="Arial"/>
          <w:sz w:val="34"/>
          <w:szCs w:val="34"/>
        </w:rPr>
      </w:pPr>
    </w:p>
    <w:p w14:paraId="7C40CF31" w14:textId="77777777" w:rsidR="003672D4" w:rsidRPr="003672D4" w:rsidRDefault="00000000" w:rsidP="003672D4">
      <w:pPr>
        <w:widowControl w:val="0"/>
        <w:autoSpaceDE w:val="0"/>
        <w:autoSpaceDN w:val="0"/>
        <w:adjustRightInd w:val="0"/>
        <w:ind w:firstLine="720"/>
        <w:jc w:val="both"/>
        <w:rPr>
          <w:rFonts w:cs="Arial"/>
          <w:szCs w:val="22"/>
        </w:rPr>
      </w:pPr>
      <w:r w:rsidRPr="003672D4">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w:t>
      </w:r>
      <w:r>
        <w:rPr>
          <w:rFonts w:cs="Arial"/>
          <w:szCs w:val="22"/>
        </w:rPr>
        <w:t xml:space="preserve">                </w:t>
      </w:r>
      <w:r w:rsidRPr="003672D4">
        <w:rPr>
          <w:rFonts w:cs="Arial"/>
          <w:szCs w:val="22"/>
        </w:rPr>
        <w:t xml:space="preserve">            2022. gada 15. novembra noteikumu “Publisko ūdeņu nomas noteikumi” 49. un                 52. punktu, izskatot sabiedrības ar ierobežotu atbildību “BB WakePark” 2023. gada               26. oktobra iesniegumu, zemes nomas līgumu, kas 2014. gada 2. janvārī noslēgts</w:t>
      </w:r>
      <w:r>
        <w:rPr>
          <w:rFonts w:cs="Arial"/>
          <w:szCs w:val="22"/>
        </w:rPr>
        <w:t xml:space="preserve">             </w:t>
      </w:r>
      <w:r w:rsidRPr="003672D4">
        <w:rPr>
          <w:rFonts w:cs="Arial"/>
          <w:szCs w:val="22"/>
        </w:rPr>
        <w:t xml:space="preserve"> starp Liepājas pilsētas pašvaldību un sabiedrību ar ierobežotu atbildību</w:t>
      </w:r>
      <w:r>
        <w:rPr>
          <w:rFonts w:cs="Arial"/>
          <w:szCs w:val="22"/>
        </w:rPr>
        <w:t xml:space="preserve">                        </w:t>
      </w:r>
      <w:r w:rsidRPr="003672D4">
        <w:rPr>
          <w:rFonts w:cs="Arial"/>
          <w:szCs w:val="22"/>
        </w:rPr>
        <w:t xml:space="preserve">                              “BB WakePark”, Liepājas valstspilsētas pašvaldības Nekustamo īpašumu jautājumu konsultatīvās komisijas 2023. gada 6. novembra priekšlikumu (sēdes protokols Nr.20) un Liepājas valstspilsētas pašvaldības domes pastāvīgās Attīstības komitejas                   2023. gada 14. decembra lēmumu (sēdes protokols Nr.12), Liepājas valstspilsētas pašvaldības dome </w:t>
      </w:r>
      <w:r w:rsidRPr="003672D4">
        <w:rPr>
          <w:rFonts w:cs="Arial"/>
          <w:b/>
          <w:szCs w:val="22"/>
        </w:rPr>
        <w:t>nolemj:</w:t>
      </w:r>
    </w:p>
    <w:p w14:paraId="5D59848F" w14:textId="77777777" w:rsidR="003672D4" w:rsidRPr="003672D4" w:rsidRDefault="003672D4" w:rsidP="003672D4">
      <w:pPr>
        <w:widowControl w:val="0"/>
        <w:autoSpaceDE w:val="0"/>
        <w:autoSpaceDN w:val="0"/>
        <w:adjustRightInd w:val="0"/>
        <w:ind w:firstLine="720"/>
        <w:jc w:val="both"/>
        <w:rPr>
          <w:rFonts w:cs="Arial"/>
          <w:szCs w:val="22"/>
        </w:rPr>
      </w:pPr>
    </w:p>
    <w:p w14:paraId="4E3F423B"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1. Pagarināt sabiedrībai ar ierobežotu atbildību “BB WakePark” (reģistrācijas Nr.42103066028; juridiskā adrese: Strautu iela 17-9, Liepāja)</w:t>
      </w:r>
      <w:r w:rsidRPr="003672D4">
        <w:rPr>
          <w:rFonts w:cs="Arial"/>
          <w:noProof/>
          <w:szCs w:val="22"/>
        </w:rPr>
        <w:t xml:space="preserve"> līguma par zemes vienības “Beberliņi” (kadastra apzīmējums 1700 004 0015 8002), Liepājā daļas</w:t>
      </w:r>
      <w:r>
        <w:rPr>
          <w:rFonts w:cs="Arial"/>
          <w:noProof/>
          <w:szCs w:val="22"/>
        </w:rPr>
        <w:t xml:space="preserve">                        </w:t>
      </w:r>
      <w:r w:rsidRPr="003672D4">
        <w:rPr>
          <w:rFonts w:cs="Arial"/>
          <w:noProof/>
          <w:szCs w:val="22"/>
        </w:rPr>
        <w:t xml:space="preserve">              11171 kv.m platībā (turpmāk arī – ūdenstilpe) iznomāšanu termiņu līdz</w:t>
      </w:r>
      <w:r>
        <w:rPr>
          <w:rFonts w:cs="Arial"/>
          <w:noProof/>
          <w:szCs w:val="22"/>
        </w:rPr>
        <w:t xml:space="preserve">                    </w:t>
      </w:r>
      <w:r w:rsidRPr="003672D4">
        <w:rPr>
          <w:rFonts w:cs="Arial"/>
          <w:noProof/>
          <w:szCs w:val="22"/>
        </w:rPr>
        <w:t xml:space="preserve">                  2034. gada 1. janvārim lineārās sistēmas kabeļa veikparka ierīkošanai un teritorijas labiekārtošanai, pārjaunojot zemes nomas līgumu uz ūdenstilpes līgumu</w:t>
      </w:r>
      <w:r w:rsidRPr="003672D4">
        <w:rPr>
          <w:rFonts w:cs="Arial"/>
          <w:szCs w:val="22"/>
        </w:rPr>
        <w:t>.</w:t>
      </w:r>
    </w:p>
    <w:p w14:paraId="6BDCBAEE" w14:textId="77777777" w:rsidR="003672D4" w:rsidRPr="003672D4" w:rsidRDefault="003672D4" w:rsidP="003672D4">
      <w:pPr>
        <w:widowControl w:val="0"/>
        <w:autoSpaceDE w:val="0"/>
        <w:autoSpaceDN w:val="0"/>
        <w:adjustRightInd w:val="0"/>
        <w:ind w:firstLine="708"/>
        <w:jc w:val="both"/>
        <w:rPr>
          <w:rFonts w:cs="Arial"/>
          <w:noProof/>
          <w:sz w:val="10"/>
          <w:szCs w:val="10"/>
        </w:rPr>
      </w:pPr>
    </w:p>
    <w:p w14:paraId="0DFC3313"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noProof/>
          <w:szCs w:val="22"/>
        </w:rPr>
        <w:t>2.</w:t>
      </w:r>
      <w:r w:rsidRPr="003672D4">
        <w:rPr>
          <w:rFonts w:cs="Arial"/>
          <w:szCs w:val="22"/>
        </w:rPr>
        <w:t xml:space="preserve"> Liepājas valstspilsētas pašvaldības iestādei “Liepājas Nekustamā īpašuma pārvalde” sagatavot līguma projektu par lēmuma 1.</w:t>
      </w:r>
      <w:r w:rsidR="00846407">
        <w:rPr>
          <w:rFonts w:cs="Arial"/>
          <w:szCs w:val="22"/>
        </w:rPr>
        <w:t> </w:t>
      </w:r>
      <w:r w:rsidRPr="003672D4">
        <w:rPr>
          <w:rFonts w:cs="Arial"/>
          <w:szCs w:val="22"/>
        </w:rPr>
        <w:t>punktā minētās zemes vienības “Beberliņi” (kadastra apzīmējums 1700 004 0015 8002) daļas nomu, iekļaujot tajā šādus nosacījumus:</w:t>
      </w:r>
    </w:p>
    <w:p w14:paraId="1F402810"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2.1. Liepājas valstspilsētas pašvaldība neatbild par nomnieka ieguldījumiem un izdevumiem, apsaimniekojot iznomāto ūdenstilpes daļu;</w:t>
      </w:r>
    </w:p>
    <w:p w14:paraId="7B4D9E36"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2.2. nomnieks maksā nomas maksu saskaņā ar sertificēta vērtētāja novērtējumu, bet ne mazāk kā valstī noteikto;</w:t>
      </w:r>
    </w:p>
    <w:p w14:paraId="6BBB8ADB"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2.3. nomnieks papildus nomas maksai maksā valstī noteikto pievienotās vērtības nodokli;</w:t>
      </w:r>
    </w:p>
    <w:p w14:paraId="14CADC89"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2.4. nomnieks kompensē iznomātājam pieaicinātā neatkarīgā vērtētāja atlīdzības summu par vērtētāja noteikto tirgus nomas maksu;</w:t>
      </w:r>
    </w:p>
    <w:p w14:paraId="457B39AD"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2.5. nomnieks šī līguma darbības laikā maksā visus nodokļus un nodevas, kas paredzēti vai tiks paredzēti Latvijas Republikas normatīvajos aktos un kas attiecas uz iznomāto ūdenstilpes daļu;</w:t>
      </w:r>
    </w:p>
    <w:p w14:paraId="23608DBF"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 xml:space="preserve">2.6. nomnieks atbild par visu ūdenstilpes daļā esošo pazemes un virszemes </w:t>
      </w:r>
      <w:r w:rsidRPr="003672D4">
        <w:rPr>
          <w:rFonts w:cs="Arial"/>
          <w:szCs w:val="22"/>
        </w:rPr>
        <w:lastRenderedPageBreak/>
        <w:t>inženiertehnisko apgādes tīklu saglabāšanu, kā arī nodrošina ekspluatācijas dienestu darbiniekiem iespēju brīvi piekļūt inženiertehniskās apgādes tīkliem;</w:t>
      </w:r>
    </w:p>
    <w:p w14:paraId="4A2AA171"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2.7. nomnieks atbilstoši Liepājas pilsētas domes 2020.</w:t>
      </w:r>
      <w:r w:rsidR="00846407">
        <w:rPr>
          <w:rFonts w:cs="Arial"/>
          <w:szCs w:val="22"/>
        </w:rPr>
        <w:t> </w:t>
      </w:r>
      <w:r w:rsidRPr="003672D4">
        <w:rPr>
          <w:rFonts w:cs="Arial"/>
          <w:szCs w:val="22"/>
        </w:rPr>
        <w:t>gada 17.</w:t>
      </w:r>
      <w:r w:rsidR="00846407">
        <w:rPr>
          <w:rFonts w:cs="Arial"/>
          <w:szCs w:val="22"/>
        </w:rPr>
        <w:t> </w:t>
      </w:r>
      <w:r w:rsidRPr="003672D4">
        <w:rPr>
          <w:rFonts w:cs="Arial"/>
          <w:szCs w:val="22"/>
        </w:rPr>
        <w:t>decembra saistošajiem noteikumiem Nr.47 “Liepājas pilsētas pašvaldības teritorijas kopšanas un būvju uzturēšanas saistošie noteikumi” un citiem kārtību regulējošiem noteikumiem nodrošina iznomātās vietas un tās apkārtnes uzkopšanu;</w:t>
      </w:r>
    </w:p>
    <w:p w14:paraId="608049B6" w14:textId="77777777" w:rsidR="003672D4" w:rsidRPr="003672D4" w:rsidRDefault="00000000" w:rsidP="003672D4">
      <w:pPr>
        <w:widowControl w:val="0"/>
        <w:autoSpaceDE w:val="0"/>
        <w:autoSpaceDN w:val="0"/>
        <w:adjustRightInd w:val="0"/>
        <w:ind w:firstLine="708"/>
        <w:jc w:val="both"/>
        <w:rPr>
          <w:rFonts w:cs="Arial"/>
        </w:rPr>
      </w:pPr>
      <w:r w:rsidRPr="003672D4">
        <w:rPr>
          <w:rFonts w:cs="Arial"/>
          <w:szCs w:val="22"/>
        </w:rPr>
        <w:t xml:space="preserve">2.8. </w:t>
      </w:r>
      <w:r w:rsidRPr="003672D4">
        <w:rPr>
          <w:rFonts w:cs="Arial"/>
        </w:rPr>
        <w:t>nomniekam nodrošināt likumu un citu tiesību aktu ievērošanu pašas ūdenstilpes, tās piekrastes aizsargjoslas un tauvas joslas izmantošanā, tajā skaitā kārtības uzturēšanas pārraudzību tauvas joslā.</w:t>
      </w:r>
    </w:p>
    <w:p w14:paraId="3498A6E8" w14:textId="77777777" w:rsidR="003672D4" w:rsidRPr="003672D4" w:rsidRDefault="003672D4" w:rsidP="003672D4">
      <w:pPr>
        <w:widowControl w:val="0"/>
        <w:autoSpaceDE w:val="0"/>
        <w:autoSpaceDN w:val="0"/>
        <w:adjustRightInd w:val="0"/>
        <w:ind w:firstLine="708"/>
        <w:jc w:val="both"/>
        <w:rPr>
          <w:rFonts w:cs="Arial"/>
          <w:sz w:val="10"/>
          <w:szCs w:val="22"/>
        </w:rPr>
      </w:pPr>
    </w:p>
    <w:p w14:paraId="5F47D950"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3. Lēmuma 1. punktā minētās ūdenstilpes (zemes vienības kadastra apzīmējums 1700 004 0015 8002) daļai kadastra vērtēšanas vajadzībām noteikt lietošanas mērķi:</w:t>
      </w:r>
    </w:p>
    <w:p w14:paraId="6268B364"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3.1. 245 kv.m platībai – komercdarbības objektu apbūve (kods 08 01);</w:t>
      </w:r>
    </w:p>
    <w:p w14:paraId="65B701A8"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szCs w:val="22"/>
        </w:rPr>
        <w:t>3.2. 10926 kv.m platībai – sportam un atpūtai aprīkotas dabas teritorijas                    (kods 05 03).</w:t>
      </w:r>
    </w:p>
    <w:p w14:paraId="38C76D50" w14:textId="77777777" w:rsidR="003672D4" w:rsidRPr="003672D4" w:rsidRDefault="003672D4" w:rsidP="003672D4">
      <w:pPr>
        <w:widowControl w:val="0"/>
        <w:autoSpaceDE w:val="0"/>
        <w:autoSpaceDN w:val="0"/>
        <w:adjustRightInd w:val="0"/>
        <w:ind w:firstLine="708"/>
        <w:jc w:val="both"/>
        <w:rPr>
          <w:rFonts w:cs="Arial"/>
          <w:sz w:val="10"/>
          <w:szCs w:val="10"/>
        </w:rPr>
      </w:pPr>
    </w:p>
    <w:p w14:paraId="55B96363" w14:textId="77777777" w:rsidR="003672D4" w:rsidRPr="003672D4" w:rsidRDefault="00000000" w:rsidP="003672D4">
      <w:pPr>
        <w:widowControl w:val="0"/>
        <w:autoSpaceDE w:val="0"/>
        <w:autoSpaceDN w:val="0"/>
        <w:adjustRightInd w:val="0"/>
        <w:ind w:firstLine="708"/>
        <w:jc w:val="both"/>
        <w:rPr>
          <w:rFonts w:cs="Arial"/>
          <w:noProof/>
          <w:szCs w:val="22"/>
        </w:rPr>
      </w:pPr>
      <w:r w:rsidRPr="003672D4">
        <w:rPr>
          <w:rFonts w:cs="Arial"/>
          <w:szCs w:val="22"/>
        </w:rPr>
        <w:t xml:space="preserve">4. </w:t>
      </w:r>
      <w:r w:rsidRPr="003672D4">
        <w:rPr>
          <w:rFonts w:cs="Arial"/>
          <w:noProof/>
          <w:szCs w:val="22"/>
        </w:rPr>
        <w:t>Pilnvarot Liepājas valstspilsētas pašvaldības iestādes “Liepājas Nekustamā īpašuma pārvalde” vadītāju parakstīt ūdenstilpes nomas līgumu.</w:t>
      </w:r>
    </w:p>
    <w:p w14:paraId="4426B830" w14:textId="77777777" w:rsidR="003672D4" w:rsidRPr="003672D4" w:rsidRDefault="003672D4" w:rsidP="003672D4">
      <w:pPr>
        <w:widowControl w:val="0"/>
        <w:autoSpaceDE w:val="0"/>
        <w:autoSpaceDN w:val="0"/>
        <w:adjustRightInd w:val="0"/>
        <w:ind w:firstLine="708"/>
        <w:jc w:val="both"/>
        <w:rPr>
          <w:rFonts w:cs="Arial"/>
          <w:noProof/>
          <w:sz w:val="10"/>
          <w:szCs w:val="10"/>
        </w:rPr>
      </w:pPr>
    </w:p>
    <w:p w14:paraId="1C74E082" w14:textId="77777777" w:rsidR="003672D4" w:rsidRPr="003672D4" w:rsidRDefault="00000000" w:rsidP="003672D4">
      <w:pPr>
        <w:widowControl w:val="0"/>
        <w:autoSpaceDE w:val="0"/>
        <w:autoSpaceDN w:val="0"/>
        <w:adjustRightInd w:val="0"/>
        <w:ind w:firstLine="708"/>
        <w:jc w:val="both"/>
        <w:rPr>
          <w:rFonts w:cs="Arial"/>
          <w:noProof/>
          <w:szCs w:val="22"/>
        </w:rPr>
      </w:pPr>
      <w:r w:rsidRPr="003672D4">
        <w:rPr>
          <w:rFonts w:cs="Arial"/>
          <w:noProof/>
          <w:szCs w:val="22"/>
        </w:rPr>
        <w:t xml:space="preserve">5. Gadījumā, ja </w:t>
      </w:r>
      <w:r w:rsidRPr="003672D4">
        <w:rPr>
          <w:rFonts w:cs="Arial"/>
          <w:szCs w:val="22"/>
        </w:rPr>
        <w:t>sabiedrība ar ierobežotu atbildību</w:t>
      </w:r>
      <w:r w:rsidRPr="003672D4">
        <w:rPr>
          <w:rFonts w:cs="Arial"/>
          <w:noProof/>
          <w:szCs w:val="22"/>
        </w:rPr>
        <w:t xml:space="preserve"> “BB WakePark”</w:t>
      </w:r>
      <w:r w:rsidRPr="003672D4">
        <w:rPr>
          <w:rFonts w:cs="Arial"/>
          <w:szCs w:val="22"/>
        </w:rPr>
        <w:t xml:space="preserve"> viena mēneša laikā no lēmuma pieņemšanas dienas atsakās noslēgt ūdenstilpes nomas līgumu, lēmums zaudē spēku un iznomātā ūdenstilpes daļa atbrīvojama</w:t>
      </w:r>
      <w:r w:rsidRPr="003672D4">
        <w:rPr>
          <w:rFonts w:cs="Arial"/>
          <w:noProof/>
          <w:szCs w:val="22"/>
        </w:rPr>
        <w:t>.</w:t>
      </w:r>
    </w:p>
    <w:p w14:paraId="4AD59140" w14:textId="77777777" w:rsidR="003672D4" w:rsidRPr="003672D4" w:rsidRDefault="003672D4" w:rsidP="003672D4">
      <w:pPr>
        <w:widowControl w:val="0"/>
        <w:autoSpaceDE w:val="0"/>
        <w:autoSpaceDN w:val="0"/>
        <w:adjustRightInd w:val="0"/>
        <w:ind w:firstLine="708"/>
        <w:jc w:val="both"/>
        <w:rPr>
          <w:rFonts w:cs="Arial"/>
          <w:noProof/>
          <w:sz w:val="10"/>
          <w:szCs w:val="10"/>
        </w:rPr>
      </w:pPr>
    </w:p>
    <w:p w14:paraId="7E321CA9" w14:textId="77777777" w:rsidR="003672D4" w:rsidRPr="003672D4" w:rsidRDefault="00000000" w:rsidP="003672D4">
      <w:pPr>
        <w:widowControl w:val="0"/>
        <w:autoSpaceDE w:val="0"/>
        <w:autoSpaceDN w:val="0"/>
        <w:adjustRightInd w:val="0"/>
        <w:ind w:firstLine="708"/>
        <w:jc w:val="both"/>
        <w:rPr>
          <w:rFonts w:cs="Arial"/>
          <w:szCs w:val="22"/>
        </w:rPr>
      </w:pPr>
      <w:r w:rsidRPr="003672D4">
        <w:rPr>
          <w:rFonts w:cs="Arial"/>
          <w:noProof/>
          <w:szCs w:val="22"/>
        </w:rPr>
        <w:t>6. Liepājas valstspilsētas</w:t>
      </w:r>
      <w:r w:rsidRPr="003672D4">
        <w:rPr>
          <w:rFonts w:cs="Arial"/>
          <w:szCs w:val="22"/>
        </w:rPr>
        <w:t xml:space="preserve"> pašvaldības izpilddirektora vietniekam īpašumu jautājumos kontrolēt lēmuma izpildi.</w:t>
      </w:r>
    </w:p>
    <w:p w14:paraId="63828C7C" w14:textId="77777777" w:rsidR="003672D4" w:rsidRPr="003672D4" w:rsidRDefault="003672D4" w:rsidP="003672D4">
      <w:pPr>
        <w:widowControl w:val="0"/>
        <w:autoSpaceDE w:val="0"/>
        <w:autoSpaceDN w:val="0"/>
        <w:adjustRightInd w:val="0"/>
        <w:jc w:val="both"/>
        <w:rPr>
          <w:rFonts w:cs="Arial"/>
          <w:szCs w:val="14"/>
        </w:rPr>
      </w:pPr>
    </w:p>
    <w:p w14:paraId="22544C16" w14:textId="77777777" w:rsidR="003672D4" w:rsidRPr="003672D4" w:rsidRDefault="003672D4" w:rsidP="003672D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60699" w14:paraId="11343CEE" w14:textId="77777777" w:rsidTr="003672D4">
        <w:tc>
          <w:tcPr>
            <w:tcW w:w="5644" w:type="dxa"/>
            <w:gridSpan w:val="2"/>
            <w:tcBorders>
              <w:top w:val="nil"/>
              <w:left w:val="nil"/>
              <w:bottom w:val="nil"/>
              <w:right w:val="nil"/>
            </w:tcBorders>
          </w:tcPr>
          <w:p w14:paraId="16F7B612" w14:textId="77777777" w:rsidR="003672D4" w:rsidRPr="003672D4" w:rsidRDefault="00000000" w:rsidP="003672D4">
            <w:pPr>
              <w:widowControl w:val="0"/>
              <w:autoSpaceDE w:val="0"/>
              <w:autoSpaceDN w:val="0"/>
              <w:adjustRightInd w:val="0"/>
              <w:rPr>
                <w:rFonts w:cs="Arial"/>
                <w:szCs w:val="22"/>
              </w:rPr>
            </w:pPr>
            <w:r w:rsidRPr="003672D4">
              <w:rPr>
                <w:rFonts w:cs="Arial"/>
                <w:szCs w:val="22"/>
              </w:rPr>
              <w:t>Priekšsēdētājs</w:t>
            </w:r>
          </w:p>
        </w:tc>
        <w:tc>
          <w:tcPr>
            <w:tcW w:w="2921" w:type="dxa"/>
            <w:tcBorders>
              <w:top w:val="nil"/>
              <w:left w:val="nil"/>
              <w:bottom w:val="nil"/>
              <w:right w:val="nil"/>
            </w:tcBorders>
          </w:tcPr>
          <w:p w14:paraId="38108E5B" w14:textId="77777777" w:rsidR="003672D4" w:rsidRPr="003672D4" w:rsidRDefault="00000000" w:rsidP="003672D4">
            <w:pPr>
              <w:widowControl w:val="0"/>
              <w:autoSpaceDE w:val="0"/>
              <w:autoSpaceDN w:val="0"/>
              <w:adjustRightInd w:val="0"/>
              <w:jc w:val="right"/>
              <w:rPr>
                <w:rFonts w:cs="Arial"/>
                <w:szCs w:val="22"/>
              </w:rPr>
            </w:pPr>
            <w:r w:rsidRPr="003672D4">
              <w:rPr>
                <w:rFonts w:cs="Arial"/>
                <w:szCs w:val="22"/>
              </w:rPr>
              <w:t>Gunārs Ansiņš</w:t>
            </w:r>
          </w:p>
          <w:p w14:paraId="6E320D47" w14:textId="77777777" w:rsidR="003672D4" w:rsidRPr="003672D4" w:rsidRDefault="003672D4" w:rsidP="003672D4">
            <w:pPr>
              <w:widowControl w:val="0"/>
              <w:autoSpaceDE w:val="0"/>
              <w:autoSpaceDN w:val="0"/>
              <w:adjustRightInd w:val="0"/>
              <w:jc w:val="right"/>
              <w:rPr>
                <w:rFonts w:cs="Arial"/>
                <w:sz w:val="8"/>
                <w:szCs w:val="22"/>
              </w:rPr>
            </w:pPr>
          </w:p>
        </w:tc>
      </w:tr>
      <w:tr w:rsidR="00160699" w14:paraId="33431228" w14:textId="77777777" w:rsidTr="003672D4">
        <w:tc>
          <w:tcPr>
            <w:tcW w:w="1336" w:type="dxa"/>
            <w:tcBorders>
              <w:top w:val="nil"/>
              <w:left w:val="nil"/>
              <w:bottom w:val="nil"/>
              <w:right w:val="nil"/>
            </w:tcBorders>
          </w:tcPr>
          <w:p w14:paraId="1C122BBD" w14:textId="77777777" w:rsidR="003672D4" w:rsidRPr="003672D4" w:rsidRDefault="00000000" w:rsidP="003672D4">
            <w:pPr>
              <w:widowControl w:val="0"/>
              <w:autoSpaceDE w:val="0"/>
              <w:autoSpaceDN w:val="0"/>
              <w:adjustRightInd w:val="0"/>
              <w:rPr>
                <w:rFonts w:cs="Arial"/>
                <w:szCs w:val="22"/>
              </w:rPr>
            </w:pPr>
            <w:r w:rsidRPr="003672D4">
              <w:rPr>
                <w:rFonts w:cs="Arial"/>
                <w:szCs w:val="22"/>
              </w:rPr>
              <w:t>Nosūtāms:</w:t>
            </w:r>
          </w:p>
        </w:tc>
        <w:tc>
          <w:tcPr>
            <w:tcW w:w="7229" w:type="dxa"/>
            <w:gridSpan w:val="2"/>
            <w:tcBorders>
              <w:top w:val="nil"/>
              <w:left w:val="nil"/>
              <w:bottom w:val="nil"/>
              <w:right w:val="nil"/>
            </w:tcBorders>
          </w:tcPr>
          <w:p w14:paraId="0024AAC2" w14:textId="77777777" w:rsidR="003672D4" w:rsidRPr="003672D4" w:rsidRDefault="00000000" w:rsidP="003672D4">
            <w:pPr>
              <w:widowControl w:val="0"/>
              <w:autoSpaceDE w:val="0"/>
              <w:autoSpaceDN w:val="0"/>
              <w:adjustRightInd w:val="0"/>
              <w:jc w:val="both"/>
              <w:rPr>
                <w:rFonts w:cs="Arial"/>
                <w:szCs w:val="22"/>
              </w:rPr>
            </w:pPr>
            <w:r w:rsidRPr="003672D4">
              <w:rPr>
                <w:rFonts w:cs="Arial"/>
                <w:noProof/>
                <w:szCs w:val="22"/>
              </w:rPr>
              <w:t>Liepājas</w:t>
            </w:r>
            <w:r w:rsidRPr="003672D4">
              <w:rPr>
                <w:rFonts w:cs="Arial"/>
                <w:szCs w:val="22"/>
              </w:rPr>
              <w:t xml:space="preserve"> Nekustamā īpašuma pārvaldei, nomniekam</w:t>
            </w:r>
          </w:p>
          <w:p w14:paraId="19B797B1" w14:textId="77777777" w:rsidR="003672D4" w:rsidRPr="003672D4" w:rsidRDefault="003672D4" w:rsidP="003672D4">
            <w:pPr>
              <w:widowControl w:val="0"/>
              <w:autoSpaceDE w:val="0"/>
              <w:autoSpaceDN w:val="0"/>
              <w:adjustRightInd w:val="0"/>
              <w:jc w:val="both"/>
              <w:rPr>
                <w:rFonts w:cs="Arial"/>
                <w:szCs w:val="22"/>
              </w:rPr>
            </w:pPr>
          </w:p>
        </w:tc>
      </w:tr>
    </w:tbl>
    <w:p w14:paraId="2F1C5ADC" w14:textId="77777777" w:rsidR="003672D4" w:rsidRPr="003672D4" w:rsidRDefault="003672D4" w:rsidP="003672D4">
      <w:pPr>
        <w:widowControl w:val="0"/>
        <w:autoSpaceDE w:val="0"/>
        <w:autoSpaceDN w:val="0"/>
        <w:adjustRightInd w:val="0"/>
        <w:jc w:val="both"/>
        <w:rPr>
          <w:rFonts w:cs="Arial"/>
          <w:szCs w:val="22"/>
        </w:rPr>
      </w:pPr>
    </w:p>
    <w:p w14:paraId="6DD67D2A" w14:textId="77777777" w:rsidR="003672D4" w:rsidRDefault="003672D4" w:rsidP="00607627">
      <w:pPr>
        <w:widowControl w:val="0"/>
        <w:autoSpaceDE w:val="0"/>
        <w:autoSpaceDN w:val="0"/>
        <w:adjustRightInd w:val="0"/>
        <w:jc w:val="center"/>
        <w:rPr>
          <w:rFonts w:cs="Arial"/>
          <w:sz w:val="8"/>
          <w:szCs w:val="8"/>
        </w:rPr>
      </w:pPr>
    </w:p>
    <w:p w14:paraId="588CACE4" w14:textId="77777777" w:rsidR="003672D4" w:rsidRDefault="003672D4" w:rsidP="00607627">
      <w:pPr>
        <w:widowControl w:val="0"/>
        <w:autoSpaceDE w:val="0"/>
        <w:autoSpaceDN w:val="0"/>
        <w:adjustRightInd w:val="0"/>
        <w:jc w:val="center"/>
        <w:rPr>
          <w:rFonts w:cs="Arial"/>
          <w:sz w:val="8"/>
          <w:szCs w:val="8"/>
        </w:rPr>
      </w:pPr>
    </w:p>
    <w:p w14:paraId="27D191C1" w14:textId="77777777" w:rsidR="003672D4" w:rsidRDefault="003672D4" w:rsidP="00607627">
      <w:pPr>
        <w:widowControl w:val="0"/>
        <w:autoSpaceDE w:val="0"/>
        <w:autoSpaceDN w:val="0"/>
        <w:adjustRightInd w:val="0"/>
        <w:jc w:val="center"/>
        <w:rPr>
          <w:rFonts w:cs="Arial"/>
          <w:sz w:val="8"/>
          <w:szCs w:val="8"/>
        </w:rPr>
      </w:pPr>
    </w:p>
    <w:sectPr w:rsidR="003672D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30B1" w14:textId="77777777" w:rsidR="00ED7F2F" w:rsidRDefault="00ED7F2F">
      <w:r>
        <w:separator/>
      </w:r>
    </w:p>
  </w:endnote>
  <w:endnote w:type="continuationSeparator" w:id="0">
    <w:p w14:paraId="453F6860" w14:textId="77777777" w:rsidR="00ED7F2F" w:rsidRDefault="00ED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72E2" w14:textId="77777777" w:rsidR="00E90D4C" w:rsidRPr="00765476" w:rsidRDefault="00E90D4C" w:rsidP="006E5122">
    <w:pPr>
      <w:pStyle w:val="Kjene"/>
      <w:jc w:val="both"/>
    </w:pPr>
  </w:p>
  <w:p w14:paraId="0D9105C5" w14:textId="77777777" w:rsidR="0016069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5A2B" w14:textId="77777777" w:rsidR="0016069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24D3" w14:textId="77777777" w:rsidR="00ED7F2F" w:rsidRDefault="00ED7F2F">
      <w:r>
        <w:separator/>
      </w:r>
    </w:p>
  </w:footnote>
  <w:footnote w:type="continuationSeparator" w:id="0">
    <w:p w14:paraId="09EF144B" w14:textId="77777777" w:rsidR="00ED7F2F" w:rsidRDefault="00ED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6FE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993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E5B8F95" wp14:editId="699FF64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0847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A14611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ADCA8B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41184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D0CBC22">
      <w:numFmt w:val="bullet"/>
      <w:lvlText w:val="-"/>
      <w:lvlJc w:val="left"/>
      <w:pPr>
        <w:ind w:left="720" w:hanging="360"/>
      </w:pPr>
      <w:rPr>
        <w:rFonts w:ascii="Times New Roman" w:eastAsia="Calibri" w:hAnsi="Times New Roman" w:cs="Times New Roman" w:hint="default"/>
        <w:color w:val="1F497D"/>
      </w:rPr>
    </w:lvl>
    <w:lvl w:ilvl="1" w:tplc="F614F310">
      <w:start w:val="1"/>
      <w:numFmt w:val="bullet"/>
      <w:lvlText w:val="o"/>
      <w:lvlJc w:val="left"/>
      <w:pPr>
        <w:ind w:left="1440" w:hanging="360"/>
      </w:pPr>
      <w:rPr>
        <w:rFonts w:ascii="Courier New" w:hAnsi="Courier New" w:cs="Courier New" w:hint="default"/>
      </w:rPr>
    </w:lvl>
    <w:lvl w:ilvl="2" w:tplc="54FEED50">
      <w:start w:val="1"/>
      <w:numFmt w:val="bullet"/>
      <w:lvlText w:val=""/>
      <w:lvlJc w:val="left"/>
      <w:pPr>
        <w:ind w:left="2160" w:hanging="360"/>
      </w:pPr>
      <w:rPr>
        <w:rFonts w:ascii="Wingdings" w:hAnsi="Wingdings" w:hint="default"/>
      </w:rPr>
    </w:lvl>
    <w:lvl w:ilvl="3" w:tplc="D996E7D0">
      <w:start w:val="1"/>
      <w:numFmt w:val="bullet"/>
      <w:lvlText w:val=""/>
      <w:lvlJc w:val="left"/>
      <w:pPr>
        <w:ind w:left="2880" w:hanging="360"/>
      </w:pPr>
      <w:rPr>
        <w:rFonts w:ascii="Symbol" w:hAnsi="Symbol" w:hint="default"/>
      </w:rPr>
    </w:lvl>
    <w:lvl w:ilvl="4" w:tplc="C4769BC6">
      <w:start w:val="1"/>
      <w:numFmt w:val="bullet"/>
      <w:lvlText w:val="o"/>
      <w:lvlJc w:val="left"/>
      <w:pPr>
        <w:ind w:left="3600" w:hanging="360"/>
      </w:pPr>
      <w:rPr>
        <w:rFonts w:ascii="Courier New" w:hAnsi="Courier New" w:cs="Courier New" w:hint="default"/>
      </w:rPr>
    </w:lvl>
    <w:lvl w:ilvl="5" w:tplc="6B3676B4">
      <w:start w:val="1"/>
      <w:numFmt w:val="bullet"/>
      <w:lvlText w:val=""/>
      <w:lvlJc w:val="left"/>
      <w:pPr>
        <w:ind w:left="4320" w:hanging="360"/>
      </w:pPr>
      <w:rPr>
        <w:rFonts w:ascii="Wingdings" w:hAnsi="Wingdings" w:hint="default"/>
      </w:rPr>
    </w:lvl>
    <w:lvl w:ilvl="6" w:tplc="60D43FCE">
      <w:start w:val="1"/>
      <w:numFmt w:val="bullet"/>
      <w:lvlText w:val=""/>
      <w:lvlJc w:val="left"/>
      <w:pPr>
        <w:ind w:left="5040" w:hanging="360"/>
      </w:pPr>
      <w:rPr>
        <w:rFonts w:ascii="Symbol" w:hAnsi="Symbol" w:hint="default"/>
      </w:rPr>
    </w:lvl>
    <w:lvl w:ilvl="7" w:tplc="20A82ECC">
      <w:start w:val="1"/>
      <w:numFmt w:val="bullet"/>
      <w:lvlText w:val="o"/>
      <w:lvlJc w:val="left"/>
      <w:pPr>
        <w:ind w:left="5760" w:hanging="360"/>
      </w:pPr>
      <w:rPr>
        <w:rFonts w:ascii="Courier New" w:hAnsi="Courier New" w:cs="Courier New" w:hint="default"/>
      </w:rPr>
    </w:lvl>
    <w:lvl w:ilvl="8" w:tplc="C0CCC3D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8F46B1E">
      <w:start w:val="1"/>
      <w:numFmt w:val="bullet"/>
      <w:lvlText w:val=""/>
      <w:lvlJc w:val="left"/>
      <w:pPr>
        <w:ind w:left="720" w:hanging="360"/>
      </w:pPr>
      <w:rPr>
        <w:rFonts w:ascii="Symbol" w:hAnsi="Symbol" w:hint="default"/>
      </w:rPr>
    </w:lvl>
    <w:lvl w:ilvl="1" w:tplc="ECC4BEB2" w:tentative="1">
      <w:start w:val="1"/>
      <w:numFmt w:val="bullet"/>
      <w:lvlText w:val="o"/>
      <w:lvlJc w:val="left"/>
      <w:pPr>
        <w:ind w:left="1440" w:hanging="360"/>
      </w:pPr>
      <w:rPr>
        <w:rFonts w:ascii="Courier New" w:hAnsi="Courier New" w:cs="Courier New" w:hint="default"/>
      </w:rPr>
    </w:lvl>
    <w:lvl w:ilvl="2" w:tplc="4078A1E8" w:tentative="1">
      <w:start w:val="1"/>
      <w:numFmt w:val="bullet"/>
      <w:lvlText w:val=""/>
      <w:lvlJc w:val="left"/>
      <w:pPr>
        <w:ind w:left="2160" w:hanging="360"/>
      </w:pPr>
      <w:rPr>
        <w:rFonts w:ascii="Wingdings" w:hAnsi="Wingdings" w:hint="default"/>
      </w:rPr>
    </w:lvl>
    <w:lvl w:ilvl="3" w:tplc="C478A9B6" w:tentative="1">
      <w:start w:val="1"/>
      <w:numFmt w:val="bullet"/>
      <w:lvlText w:val=""/>
      <w:lvlJc w:val="left"/>
      <w:pPr>
        <w:ind w:left="2880" w:hanging="360"/>
      </w:pPr>
      <w:rPr>
        <w:rFonts w:ascii="Symbol" w:hAnsi="Symbol" w:hint="default"/>
      </w:rPr>
    </w:lvl>
    <w:lvl w:ilvl="4" w:tplc="291A1BD4" w:tentative="1">
      <w:start w:val="1"/>
      <w:numFmt w:val="bullet"/>
      <w:lvlText w:val="o"/>
      <w:lvlJc w:val="left"/>
      <w:pPr>
        <w:ind w:left="3600" w:hanging="360"/>
      </w:pPr>
      <w:rPr>
        <w:rFonts w:ascii="Courier New" w:hAnsi="Courier New" w:cs="Courier New" w:hint="default"/>
      </w:rPr>
    </w:lvl>
    <w:lvl w:ilvl="5" w:tplc="D308521C" w:tentative="1">
      <w:start w:val="1"/>
      <w:numFmt w:val="bullet"/>
      <w:lvlText w:val=""/>
      <w:lvlJc w:val="left"/>
      <w:pPr>
        <w:ind w:left="4320" w:hanging="360"/>
      </w:pPr>
      <w:rPr>
        <w:rFonts w:ascii="Wingdings" w:hAnsi="Wingdings" w:hint="default"/>
      </w:rPr>
    </w:lvl>
    <w:lvl w:ilvl="6" w:tplc="59CC3FEA" w:tentative="1">
      <w:start w:val="1"/>
      <w:numFmt w:val="bullet"/>
      <w:lvlText w:val=""/>
      <w:lvlJc w:val="left"/>
      <w:pPr>
        <w:ind w:left="5040" w:hanging="360"/>
      </w:pPr>
      <w:rPr>
        <w:rFonts w:ascii="Symbol" w:hAnsi="Symbol" w:hint="default"/>
      </w:rPr>
    </w:lvl>
    <w:lvl w:ilvl="7" w:tplc="5224AF4A" w:tentative="1">
      <w:start w:val="1"/>
      <w:numFmt w:val="bullet"/>
      <w:lvlText w:val="o"/>
      <w:lvlJc w:val="left"/>
      <w:pPr>
        <w:ind w:left="5760" w:hanging="360"/>
      </w:pPr>
      <w:rPr>
        <w:rFonts w:ascii="Courier New" w:hAnsi="Courier New" w:cs="Courier New" w:hint="default"/>
      </w:rPr>
    </w:lvl>
    <w:lvl w:ilvl="8" w:tplc="3BB61B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1A202BE">
      <w:start w:val="1"/>
      <w:numFmt w:val="bullet"/>
      <w:lvlText w:val=""/>
      <w:lvlJc w:val="left"/>
      <w:pPr>
        <w:ind w:left="720" w:hanging="360"/>
      </w:pPr>
      <w:rPr>
        <w:rFonts w:ascii="Symbol" w:hAnsi="Symbol" w:hint="default"/>
      </w:rPr>
    </w:lvl>
    <w:lvl w:ilvl="1" w:tplc="9962BDFC" w:tentative="1">
      <w:start w:val="1"/>
      <w:numFmt w:val="bullet"/>
      <w:lvlText w:val="o"/>
      <w:lvlJc w:val="left"/>
      <w:pPr>
        <w:ind w:left="1440" w:hanging="360"/>
      </w:pPr>
      <w:rPr>
        <w:rFonts w:ascii="Courier New" w:hAnsi="Courier New" w:cs="Courier New" w:hint="default"/>
      </w:rPr>
    </w:lvl>
    <w:lvl w:ilvl="2" w:tplc="E5DCE530" w:tentative="1">
      <w:start w:val="1"/>
      <w:numFmt w:val="bullet"/>
      <w:lvlText w:val=""/>
      <w:lvlJc w:val="left"/>
      <w:pPr>
        <w:ind w:left="2160" w:hanging="360"/>
      </w:pPr>
      <w:rPr>
        <w:rFonts w:ascii="Wingdings" w:hAnsi="Wingdings" w:hint="default"/>
      </w:rPr>
    </w:lvl>
    <w:lvl w:ilvl="3" w:tplc="1D68A9C6" w:tentative="1">
      <w:start w:val="1"/>
      <w:numFmt w:val="bullet"/>
      <w:lvlText w:val=""/>
      <w:lvlJc w:val="left"/>
      <w:pPr>
        <w:ind w:left="2880" w:hanging="360"/>
      </w:pPr>
      <w:rPr>
        <w:rFonts w:ascii="Symbol" w:hAnsi="Symbol" w:hint="default"/>
      </w:rPr>
    </w:lvl>
    <w:lvl w:ilvl="4" w:tplc="A32C4836" w:tentative="1">
      <w:start w:val="1"/>
      <w:numFmt w:val="bullet"/>
      <w:lvlText w:val="o"/>
      <w:lvlJc w:val="left"/>
      <w:pPr>
        <w:ind w:left="3600" w:hanging="360"/>
      </w:pPr>
      <w:rPr>
        <w:rFonts w:ascii="Courier New" w:hAnsi="Courier New" w:cs="Courier New" w:hint="default"/>
      </w:rPr>
    </w:lvl>
    <w:lvl w:ilvl="5" w:tplc="8FBA5762" w:tentative="1">
      <w:start w:val="1"/>
      <w:numFmt w:val="bullet"/>
      <w:lvlText w:val=""/>
      <w:lvlJc w:val="left"/>
      <w:pPr>
        <w:ind w:left="4320" w:hanging="360"/>
      </w:pPr>
      <w:rPr>
        <w:rFonts w:ascii="Wingdings" w:hAnsi="Wingdings" w:hint="default"/>
      </w:rPr>
    </w:lvl>
    <w:lvl w:ilvl="6" w:tplc="9DC2A29E" w:tentative="1">
      <w:start w:val="1"/>
      <w:numFmt w:val="bullet"/>
      <w:lvlText w:val=""/>
      <w:lvlJc w:val="left"/>
      <w:pPr>
        <w:ind w:left="5040" w:hanging="360"/>
      </w:pPr>
      <w:rPr>
        <w:rFonts w:ascii="Symbol" w:hAnsi="Symbol" w:hint="default"/>
      </w:rPr>
    </w:lvl>
    <w:lvl w:ilvl="7" w:tplc="057A7556" w:tentative="1">
      <w:start w:val="1"/>
      <w:numFmt w:val="bullet"/>
      <w:lvlText w:val="o"/>
      <w:lvlJc w:val="left"/>
      <w:pPr>
        <w:ind w:left="5760" w:hanging="360"/>
      </w:pPr>
      <w:rPr>
        <w:rFonts w:ascii="Courier New" w:hAnsi="Courier New" w:cs="Courier New" w:hint="default"/>
      </w:rPr>
    </w:lvl>
    <w:lvl w:ilvl="8" w:tplc="EA207B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DD21532">
      <w:start w:val="1"/>
      <w:numFmt w:val="bullet"/>
      <w:lvlText w:val=""/>
      <w:lvlJc w:val="left"/>
      <w:pPr>
        <w:ind w:left="804" w:hanging="360"/>
      </w:pPr>
      <w:rPr>
        <w:rFonts w:ascii="Symbol" w:hAnsi="Symbol" w:hint="default"/>
      </w:rPr>
    </w:lvl>
    <w:lvl w:ilvl="1" w:tplc="9740208A" w:tentative="1">
      <w:start w:val="1"/>
      <w:numFmt w:val="bullet"/>
      <w:lvlText w:val="o"/>
      <w:lvlJc w:val="left"/>
      <w:pPr>
        <w:ind w:left="1524" w:hanging="360"/>
      </w:pPr>
      <w:rPr>
        <w:rFonts w:ascii="Courier New" w:hAnsi="Courier New" w:cs="Courier New" w:hint="default"/>
      </w:rPr>
    </w:lvl>
    <w:lvl w:ilvl="2" w:tplc="B64E4972" w:tentative="1">
      <w:start w:val="1"/>
      <w:numFmt w:val="bullet"/>
      <w:lvlText w:val=""/>
      <w:lvlJc w:val="left"/>
      <w:pPr>
        <w:ind w:left="2244" w:hanging="360"/>
      </w:pPr>
      <w:rPr>
        <w:rFonts w:ascii="Wingdings" w:hAnsi="Wingdings" w:hint="default"/>
      </w:rPr>
    </w:lvl>
    <w:lvl w:ilvl="3" w:tplc="EFB207D6" w:tentative="1">
      <w:start w:val="1"/>
      <w:numFmt w:val="bullet"/>
      <w:lvlText w:val=""/>
      <w:lvlJc w:val="left"/>
      <w:pPr>
        <w:ind w:left="2964" w:hanging="360"/>
      </w:pPr>
      <w:rPr>
        <w:rFonts w:ascii="Symbol" w:hAnsi="Symbol" w:hint="default"/>
      </w:rPr>
    </w:lvl>
    <w:lvl w:ilvl="4" w:tplc="EB56CD3C" w:tentative="1">
      <w:start w:val="1"/>
      <w:numFmt w:val="bullet"/>
      <w:lvlText w:val="o"/>
      <w:lvlJc w:val="left"/>
      <w:pPr>
        <w:ind w:left="3684" w:hanging="360"/>
      </w:pPr>
      <w:rPr>
        <w:rFonts w:ascii="Courier New" w:hAnsi="Courier New" w:cs="Courier New" w:hint="default"/>
      </w:rPr>
    </w:lvl>
    <w:lvl w:ilvl="5" w:tplc="098E0E8E" w:tentative="1">
      <w:start w:val="1"/>
      <w:numFmt w:val="bullet"/>
      <w:lvlText w:val=""/>
      <w:lvlJc w:val="left"/>
      <w:pPr>
        <w:ind w:left="4404" w:hanging="360"/>
      </w:pPr>
      <w:rPr>
        <w:rFonts w:ascii="Wingdings" w:hAnsi="Wingdings" w:hint="default"/>
      </w:rPr>
    </w:lvl>
    <w:lvl w:ilvl="6" w:tplc="C1D802D0" w:tentative="1">
      <w:start w:val="1"/>
      <w:numFmt w:val="bullet"/>
      <w:lvlText w:val=""/>
      <w:lvlJc w:val="left"/>
      <w:pPr>
        <w:ind w:left="5124" w:hanging="360"/>
      </w:pPr>
      <w:rPr>
        <w:rFonts w:ascii="Symbol" w:hAnsi="Symbol" w:hint="default"/>
      </w:rPr>
    </w:lvl>
    <w:lvl w:ilvl="7" w:tplc="36E43878" w:tentative="1">
      <w:start w:val="1"/>
      <w:numFmt w:val="bullet"/>
      <w:lvlText w:val="o"/>
      <w:lvlJc w:val="left"/>
      <w:pPr>
        <w:ind w:left="5844" w:hanging="360"/>
      </w:pPr>
      <w:rPr>
        <w:rFonts w:ascii="Courier New" w:hAnsi="Courier New" w:cs="Courier New" w:hint="default"/>
      </w:rPr>
    </w:lvl>
    <w:lvl w:ilvl="8" w:tplc="C14AE2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2D26BCC">
      <w:start w:val="1"/>
      <w:numFmt w:val="bullet"/>
      <w:lvlText w:val=""/>
      <w:lvlJc w:val="left"/>
      <w:pPr>
        <w:ind w:left="804" w:hanging="360"/>
      </w:pPr>
      <w:rPr>
        <w:rFonts w:ascii="Wingdings" w:hAnsi="Wingdings" w:hint="default"/>
      </w:rPr>
    </w:lvl>
    <w:lvl w:ilvl="1" w:tplc="DBC24190" w:tentative="1">
      <w:start w:val="1"/>
      <w:numFmt w:val="bullet"/>
      <w:lvlText w:val="o"/>
      <w:lvlJc w:val="left"/>
      <w:pPr>
        <w:ind w:left="1524" w:hanging="360"/>
      </w:pPr>
      <w:rPr>
        <w:rFonts w:ascii="Courier New" w:hAnsi="Courier New" w:cs="Courier New" w:hint="default"/>
      </w:rPr>
    </w:lvl>
    <w:lvl w:ilvl="2" w:tplc="A57C11A2" w:tentative="1">
      <w:start w:val="1"/>
      <w:numFmt w:val="bullet"/>
      <w:lvlText w:val=""/>
      <w:lvlJc w:val="left"/>
      <w:pPr>
        <w:ind w:left="2244" w:hanging="360"/>
      </w:pPr>
      <w:rPr>
        <w:rFonts w:ascii="Wingdings" w:hAnsi="Wingdings" w:hint="default"/>
      </w:rPr>
    </w:lvl>
    <w:lvl w:ilvl="3" w:tplc="EF88BD80" w:tentative="1">
      <w:start w:val="1"/>
      <w:numFmt w:val="bullet"/>
      <w:lvlText w:val=""/>
      <w:lvlJc w:val="left"/>
      <w:pPr>
        <w:ind w:left="2964" w:hanging="360"/>
      </w:pPr>
      <w:rPr>
        <w:rFonts w:ascii="Symbol" w:hAnsi="Symbol" w:hint="default"/>
      </w:rPr>
    </w:lvl>
    <w:lvl w:ilvl="4" w:tplc="5CBC2B3A" w:tentative="1">
      <w:start w:val="1"/>
      <w:numFmt w:val="bullet"/>
      <w:lvlText w:val="o"/>
      <w:lvlJc w:val="left"/>
      <w:pPr>
        <w:ind w:left="3684" w:hanging="360"/>
      </w:pPr>
      <w:rPr>
        <w:rFonts w:ascii="Courier New" w:hAnsi="Courier New" w:cs="Courier New" w:hint="default"/>
      </w:rPr>
    </w:lvl>
    <w:lvl w:ilvl="5" w:tplc="A63E0766" w:tentative="1">
      <w:start w:val="1"/>
      <w:numFmt w:val="bullet"/>
      <w:lvlText w:val=""/>
      <w:lvlJc w:val="left"/>
      <w:pPr>
        <w:ind w:left="4404" w:hanging="360"/>
      </w:pPr>
      <w:rPr>
        <w:rFonts w:ascii="Wingdings" w:hAnsi="Wingdings" w:hint="default"/>
      </w:rPr>
    </w:lvl>
    <w:lvl w:ilvl="6" w:tplc="26EA645A" w:tentative="1">
      <w:start w:val="1"/>
      <w:numFmt w:val="bullet"/>
      <w:lvlText w:val=""/>
      <w:lvlJc w:val="left"/>
      <w:pPr>
        <w:ind w:left="5124" w:hanging="360"/>
      </w:pPr>
      <w:rPr>
        <w:rFonts w:ascii="Symbol" w:hAnsi="Symbol" w:hint="default"/>
      </w:rPr>
    </w:lvl>
    <w:lvl w:ilvl="7" w:tplc="28AA6DFA" w:tentative="1">
      <w:start w:val="1"/>
      <w:numFmt w:val="bullet"/>
      <w:lvlText w:val="o"/>
      <w:lvlJc w:val="left"/>
      <w:pPr>
        <w:ind w:left="5844" w:hanging="360"/>
      </w:pPr>
      <w:rPr>
        <w:rFonts w:ascii="Courier New" w:hAnsi="Courier New" w:cs="Courier New" w:hint="default"/>
      </w:rPr>
    </w:lvl>
    <w:lvl w:ilvl="8" w:tplc="8F3C8F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0D8279C">
      <w:start w:val="1"/>
      <w:numFmt w:val="bullet"/>
      <w:lvlText w:val=""/>
      <w:lvlJc w:val="left"/>
      <w:pPr>
        <w:ind w:left="1080" w:hanging="360"/>
      </w:pPr>
      <w:rPr>
        <w:rFonts w:ascii="Symbol" w:hAnsi="Symbol" w:hint="default"/>
      </w:rPr>
    </w:lvl>
    <w:lvl w:ilvl="1" w:tplc="10087536" w:tentative="1">
      <w:start w:val="1"/>
      <w:numFmt w:val="bullet"/>
      <w:lvlText w:val="o"/>
      <w:lvlJc w:val="left"/>
      <w:pPr>
        <w:ind w:left="1800" w:hanging="360"/>
      </w:pPr>
      <w:rPr>
        <w:rFonts w:ascii="Courier New" w:hAnsi="Courier New" w:cs="Courier New" w:hint="default"/>
      </w:rPr>
    </w:lvl>
    <w:lvl w:ilvl="2" w:tplc="F244BD9A" w:tentative="1">
      <w:start w:val="1"/>
      <w:numFmt w:val="bullet"/>
      <w:lvlText w:val=""/>
      <w:lvlJc w:val="left"/>
      <w:pPr>
        <w:ind w:left="2520" w:hanging="360"/>
      </w:pPr>
      <w:rPr>
        <w:rFonts w:ascii="Wingdings" w:hAnsi="Wingdings" w:hint="default"/>
      </w:rPr>
    </w:lvl>
    <w:lvl w:ilvl="3" w:tplc="4A40C78A" w:tentative="1">
      <w:start w:val="1"/>
      <w:numFmt w:val="bullet"/>
      <w:lvlText w:val=""/>
      <w:lvlJc w:val="left"/>
      <w:pPr>
        <w:ind w:left="3240" w:hanging="360"/>
      </w:pPr>
      <w:rPr>
        <w:rFonts w:ascii="Symbol" w:hAnsi="Symbol" w:hint="default"/>
      </w:rPr>
    </w:lvl>
    <w:lvl w:ilvl="4" w:tplc="A2FE696E" w:tentative="1">
      <w:start w:val="1"/>
      <w:numFmt w:val="bullet"/>
      <w:lvlText w:val="o"/>
      <w:lvlJc w:val="left"/>
      <w:pPr>
        <w:ind w:left="3960" w:hanging="360"/>
      </w:pPr>
      <w:rPr>
        <w:rFonts w:ascii="Courier New" w:hAnsi="Courier New" w:cs="Courier New" w:hint="default"/>
      </w:rPr>
    </w:lvl>
    <w:lvl w:ilvl="5" w:tplc="08B084E2" w:tentative="1">
      <w:start w:val="1"/>
      <w:numFmt w:val="bullet"/>
      <w:lvlText w:val=""/>
      <w:lvlJc w:val="left"/>
      <w:pPr>
        <w:ind w:left="4680" w:hanging="360"/>
      </w:pPr>
      <w:rPr>
        <w:rFonts w:ascii="Wingdings" w:hAnsi="Wingdings" w:hint="default"/>
      </w:rPr>
    </w:lvl>
    <w:lvl w:ilvl="6" w:tplc="76680C9A" w:tentative="1">
      <w:start w:val="1"/>
      <w:numFmt w:val="bullet"/>
      <w:lvlText w:val=""/>
      <w:lvlJc w:val="left"/>
      <w:pPr>
        <w:ind w:left="5400" w:hanging="360"/>
      </w:pPr>
      <w:rPr>
        <w:rFonts w:ascii="Symbol" w:hAnsi="Symbol" w:hint="default"/>
      </w:rPr>
    </w:lvl>
    <w:lvl w:ilvl="7" w:tplc="DFBE2634" w:tentative="1">
      <w:start w:val="1"/>
      <w:numFmt w:val="bullet"/>
      <w:lvlText w:val="o"/>
      <w:lvlJc w:val="left"/>
      <w:pPr>
        <w:ind w:left="6120" w:hanging="360"/>
      </w:pPr>
      <w:rPr>
        <w:rFonts w:ascii="Courier New" w:hAnsi="Courier New" w:cs="Courier New" w:hint="default"/>
      </w:rPr>
    </w:lvl>
    <w:lvl w:ilvl="8" w:tplc="F75AE0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30234BA">
      <w:start w:val="1"/>
      <w:numFmt w:val="bullet"/>
      <w:lvlText w:val=""/>
      <w:lvlJc w:val="left"/>
      <w:pPr>
        <w:ind w:left="720" w:hanging="360"/>
      </w:pPr>
      <w:rPr>
        <w:rFonts w:ascii="Symbol" w:hAnsi="Symbol" w:hint="default"/>
      </w:rPr>
    </w:lvl>
    <w:lvl w:ilvl="1" w:tplc="29DC6688" w:tentative="1">
      <w:start w:val="1"/>
      <w:numFmt w:val="bullet"/>
      <w:lvlText w:val="o"/>
      <w:lvlJc w:val="left"/>
      <w:pPr>
        <w:ind w:left="1440" w:hanging="360"/>
      </w:pPr>
      <w:rPr>
        <w:rFonts w:ascii="Courier New" w:hAnsi="Courier New" w:cs="Courier New" w:hint="default"/>
      </w:rPr>
    </w:lvl>
    <w:lvl w:ilvl="2" w:tplc="C5BC6478" w:tentative="1">
      <w:start w:val="1"/>
      <w:numFmt w:val="bullet"/>
      <w:lvlText w:val=""/>
      <w:lvlJc w:val="left"/>
      <w:pPr>
        <w:ind w:left="2160" w:hanging="360"/>
      </w:pPr>
      <w:rPr>
        <w:rFonts w:ascii="Wingdings" w:hAnsi="Wingdings" w:hint="default"/>
      </w:rPr>
    </w:lvl>
    <w:lvl w:ilvl="3" w:tplc="BC6E7512" w:tentative="1">
      <w:start w:val="1"/>
      <w:numFmt w:val="bullet"/>
      <w:lvlText w:val=""/>
      <w:lvlJc w:val="left"/>
      <w:pPr>
        <w:ind w:left="2880" w:hanging="360"/>
      </w:pPr>
      <w:rPr>
        <w:rFonts w:ascii="Symbol" w:hAnsi="Symbol" w:hint="default"/>
      </w:rPr>
    </w:lvl>
    <w:lvl w:ilvl="4" w:tplc="A2369B10" w:tentative="1">
      <w:start w:val="1"/>
      <w:numFmt w:val="bullet"/>
      <w:lvlText w:val="o"/>
      <w:lvlJc w:val="left"/>
      <w:pPr>
        <w:ind w:left="3600" w:hanging="360"/>
      </w:pPr>
      <w:rPr>
        <w:rFonts w:ascii="Courier New" w:hAnsi="Courier New" w:cs="Courier New" w:hint="default"/>
      </w:rPr>
    </w:lvl>
    <w:lvl w:ilvl="5" w:tplc="34A4C940" w:tentative="1">
      <w:start w:val="1"/>
      <w:numFmt w:val="bullet"/>
      <w:lvlText w:val=""/>
      <w:lvlJc w:val="left"/>
      <w:pPr>
        <w:ind w:left="4320" w:hanging="360"/>
      </w:pPr>
      <w:rPr>
        <w:rFonts w:ascii="Wingdings" w:hAnsi="Wingdings" w:hint="default"/>
      </w:rPr>
    </w:lvl>
    <w:lvl w:ilvl="6" w:tplc="3DBCD12E" w:tentative="1">
      <w:start w:val="1"/>
      <w:numFmt w:val="bullet"/>
      <w:lvlText w:val=""/>
      <w:lvlJc w:val="left"/>
      <w:pPr>
        <w:ind w:left="5040" w:hanging="360"/>
      </w:pPr>
      <w:rPr>
        <w:rFonts w:ascii="Symbol" w:hAnsi="Symbol" w:hint="default"/>
      </w:rPr>
    </w:lvl>
    <w:lvl w:ilvl="7" w:tplc="8382811A" w:tentative="1">
      <w:start w:val="1"/>
      <w:numFmt w:val="bullet"/>
      <w:lvlText w:val="o"/>
      <w:lvlJc w:val="left"/>
      <w:pPr>
        <w:ind w:left="5760" w:hanging="360"/>
      </w:pPr>
      <w:rPr>
        <w:rFonts w:ascii="Courier New" w:hAnsi="Courier New" w:cs="Courier New" w:hint="default"/>
      </w:rPr>
    </w:lvl>
    <w:lvl w:ilvl="8" w:tplc="3424B5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23EFDB8">
      <w:start w:val="1"/>
      <w:numFmt w:val="bullet"/>
      <w:lvlText w:val=""/>
      <w:lvlJc w:val="left"/>
      <w:pPr>
        <w:ind w:left="720" w:hanging="360"/>
      </w:pPr>
      <w:rPr>
        <w:rFonts w:ascii="Symbol" w:hAnsi="Symbol" w:hint="default"/>
      </w:rPr>
    </w:lvl>
    <w:lvl w:ilvl="1" w:tplc="3B660E9C" w:tentative="1">
      <w:start w:val="1"/>
      <w:numFmt w:val="bullet"/>
      <w:lvlText w:val="o"/>
      <w:lvlJc w:val="left"/>
      <w:pPr>
        <w:ind w:left="1440" w:hanging="360"/>
      </w:pPr>
      <w:rPr>
        <w:rFonts w:ascii="Courier New" w:hAnsi="Courier New" w:cs="Courier New" w:hint="default"/>
      </w:rPr>
    </w:lvl>
    <w:lvl w:ilvl="2" w:tplc="B426A512" w:tentative="1">
      <w:start w:val="1"/>
      <w:numFmt w:val="bullet"/>
      <w:lvlText w:val=""/>
      <w:lvlJc w:val="left"/>
      <w:pPr>
        <w:ind w:left="2160" w:hanging="360"/>
      </w:pPr>
      <w:rPr>
        <w:rFonts w:ascii="Wingdings" w:hAnsi="Wingdings" w:hint="default"/>
      </w:rPr>
    </w:lvl>
    <w:lvl w:ilvl="3" w:tplc="4476CCC4" w:tentative="1">
      <w:start w:val="1"/>
      <w:numFmt w:val="bullet"/>
      <w:lvlText w:val=""/>
      <w:lvlJc w:val="left"/>
      <w:pPr>
        <w:ind w:left="2880" w:hanging="360"/>
      </w:pPr>
      <w:rPr>
        <w:rFonts w:ascii="Symbol" w:hAnsi="Symbol" w:hint="default"/>
      </w:rPr>
    </w:lvl>
    <w:lvl w:ilvl="4" w:tplc="3A846A5E" w:tentative="1">
      <w:start w:val="1"/>
      <w:numFmt w:val="bullet"/>
      <w:lvlText w:val="o"/>
      <w:lvlJc w:val="left"/>
      <w:pPr>
        <w:ind w:left="3600" w:hanging="360"/>
      </w:pPr>
      <w:rPr>
        <w:rFonts w:ascii="Courier New" w:hAnsi="Courier New" w:cs="Courier New" w:hint="default"/>
      </w:rPr>
    </w:lvl>
    <w:lvl w:ilvl="5" w:tplc="F878DC00" w:tentative="1">
      <w:start w:val="1"/>
      <w:numFmt w:val="bullet"/>
      <w:lvlText w:val=""/>
      <w:lvlJc w:val="left"/>
      <w:pPr>
        <w:ind w:left="4320" w:hanging="360"/>
      </w:pPr>
      <w:rPr>
        <w:rFonts w:ascii="Wingdings" w:hAnsi="Wingdings" w:hint="default"/>
      </w:rPr>
    </w:lvl>
    <w:lvl w:ilvl="6" w:tplc="8EE0A680" w:tentative="1">
      <w:start w:val="1"/>
      <w:numFmt w:val="bullet"/>
      <w:lvlText w:val=""/>
      <w:lvlJc w:val="left"/>
      <w:pPr>
        <w:ind w:left="5040" w:hanging="360"/>
      </w:pPr>
      <w:rPr>
        <w:rFonts w:ascii="Symbol" w:hAnsi="Symbol" w:hint="default"/>
      </w:rPr>
    </w:lvl>
    <w:lvl w:ilvl="7" w:tplc="FA8698CC" w:tentative="1">
      <w:start w:val="1"/>
      <w:numFmt w:val="bullet"/>
      <w:lvlText w:val="o"/>
      <w:lvlJc w:val="left"/>
      <w:pPr>
        <w:ind w:left="5760" w:hanging="360"/>
      </w:pPr>
      <w:rPr>
        <w:rFonts w:ascii="Courier New" w:hAnsi="Courier New" w:cs="Courier New" w:hint="default"/>
      </w:rPr>
    </w:lvl>
    <w:lvl w:ilvl="8" w:tplc="6E4E24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54CB4E2">
      <w:start w:val="1"/>
      <w:numFmt w:val="bullet"/>
      <w:lvlText w:val=""/>
      <w:lvlJc w:val="left"/>
      <w:pPr>
        <w:ind w:left="804" w:hanging="360"/>
      </w:pPr>
      <w:rPr>
        <w:rFonts w:ascii="Symbol" w:hAnsi="Symbol" w:hint="default"/>
      </w:rPr>
    </w:lvl>
    <w:lvl w:ilvl="1" w:tplc="C214FA44" w:tentative="1">
      <w:start w:val="1"/>
      <w:numFmt w:val="bullet"/>
      <w:lvlText w:val="o"/>
      <w:lvlJc w:val="left"/>
      <w:pPr>
        <w:ind w:left="1524" w:hanging="360"/>
      </w:pPr>
      <w:rPr>
        <w:rFonts w:ascii="Courier New" w:hAnsi="Courier New" w:cs="Courier New" w:hint="default"/>
      </w:rPr>
    </w:lvl>
    <w:lvl w:ilvl="2" w:tplc="BF84D176" w:tentative="1">
      <w:start w:val="1"/>
      <w:numFmt w:val="bullet"/>
      <w:lvlText w:val=""/>
      <w:lvlJc w:val="left"/>
      <w:pPr>
        <w:ind w:left="2244" w:hanging="360"/>
      </w:pPr>
      <w:rPr>
        <w:rFonts w:ascii="Wingdings" w:hAnsi="Wingdings" w:hint="default"/>
      </w:rPr>
    </w:lvl>
    <w:lvl w:ilvl="3" w:tplc="3B42DF46" w:tentative="1">
      <w:start w:val="1"/>
      <w:numFmt w:val="bullet"/>
      <w:lvlText w:val=""/>
      <w:lvlJc w:val="left"/>
      <w:pPr>
        <w:ind w:left="2964" w:hanging="360"/>
      </w:pPr>
      <w:rPr>
        <w:rFonts w:ascii="Symbol" w:hAnsi="Symbol" w:hint="default"/>
      </w:rPr>
    </w:lvl>
    <w:lvl w:ilvl="4" w:tplc="2E34CB46" w:tentative="1">
      <w:start w:val="1"/>
      <w:numFmt w:val="bullet"/>
      <w:lvlText w:val="o"/>
      <w:lvlJc w:val="left"/>
      <w:pPr>
        <w:ind w:left="3684" w:hanging="360"/>
      </w:pPr>
      <w:rPr>
        <w:rFonts w:ascii="Courier New" w:hAnsi="Courier New" w:cs="Courier New" w:hint="default"/>
      </w:rPr>
    </w:lvl>
    <w:lvl w:ilvl="5" w:tplc="D14AC3DC" w:tentative="1">
      <w:start w:val="1"/>
      <w:numFmt w:val="bullet"/>
      <w:lvlText w:val=""/>
      <w:lvlJc w:val="left"/>
      <w:pPr>
        <w:ind w:left="4404" w:hanging="360"/>
      </w:pPr>
      <w:rPr>
        <w:rFonts w:ascii="Wingdings" w:hAnsi="Wingdings" w:hint="default"/>
      </w:rPr>
    </w:lvl>
    <w:lvl w:ilvl="6" w:tplc="7B169802" w:tentative="1">
      <w:start w:val="1"/>
      <w:numFmt w:val="bullet"/>
      <w:lvlText w:val=""/>
      <w:lvlJc w:val="left"/>
      <w:pPr>
        <w:ind w:left="5124" w:hanging="360"/>
      </w:pPr>
      <w:rPr>
        <w:rFonts w:ascii="Symbol" w:hAnsi="Symbol" w:hint="default"/>
      </w:rPr>
    </w:lvl>
    <w:lvl w:ilvl="7" w:tplc="28A4A68A" w:tentative="1">
      <w:start w:val="1"/>
      <w:numFmt w:val="bullet"/>
      <w:lvlText w:val="o"/>
      <w:lvlJc w:val="left"/>
      <w:pPr>
        <w:ind w:left="5844" w:hanging="360"/>
      </w:pPr>
      <w:rPr>
        <w:rFonts w:ascii="Courier New" w:hAnsi="Courier New" w:cs="Courier New" w:hint="default"/>
      </w:rPr>
    </w:lvl>
    <w:lvl w:ilvl="8" w:tplc="9142110A" w:tentative="1">
      <w:start w:val="1"/>
      <w:numFmt w:val="bullet"/>
      <w:lvlText w:val=""/>
      <w:lvlJc w:val="left"/>
      <w:pPr>
        <w:ind w:left="6564" w:hanging="360"/>
      </w:pPr>
      <w:rPr>
        <w:rFonts w:ascii="Wingdings" w:hAnsi="Wingdings" w:hint="default"/>
      </w:rPr>
    </w:lvl>
  </w:abstractNum>
  <w:num w:numId="1" w16cid:durableId="191965675">
    <w:abstractNumId w:val="7"/>
  </w:num>
  <w:num w:numId="2" w16cid:durableId="1867210300">
    <w:abstractNumId w:val="8"/>
  </w:num>
  <w:num w:numId="3" w16cid:durableId="1080374647">
    <w:abstractNumId w:val="0"/>
  </w:num>
  <w:num w:numId="4" w16cid:durableId="1541282280">
    <w:abstractNumId w:val="1"/>
  </w:num>
  <w:num w:numId="5" w16cid:durableId="346299830">
    <w:abstractNumId w:val="2"/>
  </w:num>
  <w:num w:numId="6" w16cid:durableId="67653250">
    <w:abstractNumId w:val="6"/>
  </w:num>
  <w:num w:numId="7" w16cid:durableId="1485076787">
    <w:abstractNumId w:val="3"/>
  </w:num>
  <w:num w:numId="8" w16cid:durableId="1647932963">
    <w:abstractNumId w:val="9"/>
  </w:num>
  <w:num w:numId="9" w16cid:durableId="1187064943">
    <w:abstractNumId w:val="5"/>
  </w:num>
  <w:num w:numId="10" w16cid:durableId="1882092069">
    <w:abstractNumId w:val="4"/>
  </w:num>
  <w:num w:numId="11" w16cid:durableId="1564489931">
    <w:abstractNumId w:val="9"/>
  </w:num>
  <w:num w:numId="12" w16cid:durableId="727922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58AA"/>
    <w:rsid w:val="000873F0"/>
    <w:rsid w:val="000A6CFF"/>
    <w:rsid w:val="000B072D"/>
    <w:rsid w:val="000B7112"/>
    <w:rsid w:val="000C6C0F"/>
    <w:rsid w:val="000C6F96"/>
    <w:rsid w:val="000D173B"/>
    <w:rsid w:val="000D60B6"/>
    <w:rsid w:val="000E152F"/>
    <w:rsid w:val="000E2068"/>
    <w:rsid w:val="000F232A"/>
    <w:rsid w:val="000F5CE6"/>
    <w:rsid w:val="000F761E"/>
    <w:rsid w:val="001002D7"/>
    <w:rsid w:val="00116EAC"/>
    <w:rsid w:val="00120BDB"/>
    <w:rsid w:val="00121684"/>
    <w:rsid w:val="00123362"/>
    <w:rsid w:val="00126735"/>
    <w:rsid w:val="00133187"/>
    <w:rsid w:val="00133287"/>
    <w:rsid w:val="0013367A"/>
    <w:rsid w:val="00135F4F"/>
    <w:rsid w:val="00137A06"/>
    <w:rsid w:val="00142C09"/>
    <w:rsid w:val="00142F26"/>
    <w:rsid w:val="00146A56"/>
    <w:rsid w:val="00147917"/>
    <w:rsid w:val="00155DC8"/>
    <w:rsid w:val="00160699"/>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C0A"/>
    <w:rsid w:val="001A0F4A"/>
    <w:rsid w:val="001A2F50"/>
    <w:rsid w:val="001A42AB"/>
    <w:rsid w:val="001A788C"/>
    <w:rsid w:val="001B0DCB"/>
    <w:rsid w:val="001C60C1"/>
    <w:rsid w:val="001D64EF"/>
    <w:rsid w:val="001E01A3"/>
    <w:rsid w:val="001E10BE"/>
    <w:rsid w:val="001E6C76"/>
    <w:rsid w:val="001F0103"/>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25B8"/>
    <w:rsid w:val="00264CAB"/>
    <w:rsid w:val="002652A2"/>
    <w:rsid w:val="00267040"/>
    <w:rsid w:val="00277C93"/>
    <w:rsid w:val="002801BF"/>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42CD"/>
    <w:rsid w:val="002E5901"/>
    <w:rsid w:val="002F1244"/>
    <w:rsid w:val="002F35CA"/>
    <w:rsid w:val="002F3A1A"/>
    <w:rsid w:val="002F47DA"/>
    <w:rsid w:val="002F63C1"/>
    <w:rsid w:val="002F78D4"/>
    <w:rsid w:val="00302A1F"/>
    <w:rsid w:val="00303760"/>
    <w:rsid w:val="00304E53"/>
    <w:rsid w:val="003051CA"/>
    <w:rsid w:val="00310D7B"/>
    <w:rsid w:val="00311906"/>
    <w:rsid w:val="00317160"/>
    <w:rsid w:val="00323061"/>
    <w:rsid w:val="0033228A"/>
    <w:rsid w:val="00335FE5"/>
    <w:rsid w:val="00336E01"/>
    <w:rsid w:val="00337662"/>
    <w:rsid w:val="0033774C"/>
    <w:rsid w:val="00337C9D"/>
    <w:rsid w:val="003418D6"/>
    <w:rsid w:val="0034552B"/>
    <w:rsid w:val="00355E70"/>
    <w:rsid w:val="00356E0F"/>
    <w:rsid w:val="003627B9"/>
    <w:rsid w:val="0036696F"/>
    <w:rsid w:val="003672D4"/>
    <w:rsid w:val="00367417"/>
    <w:rsid w:val="00367AF4"/>
    <w:rsid w:val="00370AC9"/>
    <w:rsid w:val="00370B76"/>
    <w:rsid w:val="0037754B"/>
    <w:rsid w:val="00383A00"/>
    <w:rsid w:val="00384FA6"/>
    <w:rsid w:val="00393190"/>
    <w:rsid w:val="00393422"/>
    <w:rsid w:val="003A33B7"/>
    <w:rsid w:val="003A4354"/>
    <w:rsid w:val="003A4D06"/>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393F"/>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5B71"/>
    <w:rsid w:val="005460C4"/>
    <w:rsid w:val="00546419"/>
    <w:rsid w:val="0055068B"/>
    <w:rsid w:val="00553AE3"/>
    <w:rsid w:val="00560255"/>
    <w:rsid w:val="00562702"/>
    <w:rsid w:val="00563D75"/>
    <w:rsid w:val="0056464C"/>
    <w:rsid w:val="00570EF0"/>
    <w:rsid w:val="00570F86"/>
    <w:rsid w:val="00580E23"/>
    <w:rsid w:val="005810C2"/>
    <w:rsid w:val="00582A55"/>
    <w:rsid w:val="005834C8"/>
    <w:rsid w:val="00596F27"/>
    <w:rsid w:val="005A0117"/>
    <w:rsid w:val="005A2099"/>
    <w:rsid w:val="005A630B"/>
    <w:rsid w:val="005B33BE"/>
    <w:rsid w:val="005B5B18"/>
    <w:rsid w:val="005D3BF3"/>
    <w:rsid w:val="005D5BFB"/>
    <w:rsid w:val="005E0637"/>
    <w:rsid w:val="005E5DC6"/>
    <w:rsid w:val="005F5AA8"/>
    <w:rsid w:val="0060323C"/>
    <w:rsid w:val="00607137"/>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125B"/>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13811"/>
    <w:rsid w:val="0071430C"/>
    <w:rsid w:val="00723D87"/>
    <w:rsid w:val="0072778E"/>
    <w:rsid w:val="007530E9"/>
    <w:rsid w:val="00756931"/>
    <w:rsid w:val="00765476"/>
    <w:rsid w:val="0076570B"/>
    <w:rsid w:val="007657E6"/>
    <w:rsid w:val="00771524"/>
    <w:rsid w:val="00772B80"/>
    <w:rsid w:val="00780DE5"/>
    <w:rsid w:val="00781D1B"/>
    <w:rsid w:val="00783EF5"/>
    <w:rsid w:val="00791EBD"/>
    <w:rsid w:val="007A1270"/>
    <w:rsid w:val="007A59F8"/>
    <w:rsid w:val="007A61BE"/>
    <w:rsid w:val="007A6876"/>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6407"/>
    <w:rsid w:val="00847485"/>
    <w:rsid w:val="00854856"/>
    <w:rsid w:val="00856B89"/>
    <w:rsid w:val="00863A03"/>
    <w:rsid w:val="00864702"/>
    <w:rsid w:val="00876669"/>
    <w:rsid w:val="008808BF"/>
    <w:rsid w:val="00886682"/>
    <w:rsid w:val="00887E07"/>
    <w:rsid w:val="008928FB"/>
    <w:rsid w:val="00896E7E"/>
    <w:rsid w:val="008A6DBC"/>
    <w:rsid w:val="008B10F6"/>
    <w:rsid w:val="008B4511"/>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0E6A"/>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33036"/>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AE7A0B"/>
    <w:rsid w:val="00AF4194"/>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6A3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2E00"/>
    <w:rsid w:val="00BD56A5"/>
    <w:rsid w:val="00BD72FA"/>
    <w:rsid w:val="00BE5541"/>
    <w:rsid w:val="00BE6206"/>
    <w:rsid w:val="00BE7219"/>
    <w:rsid w:val="00BF17A9"/>
    <w:rsid w:val="00BF1EB5"/>
    <w:rsid w:val="00BF5887"/>
    <w:rsid w:val="00BF6D66"/>
    <w:rsid w:val="00BF7E59"/>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839B4"/>
    <w:rsid w:val="00C867D0"/>
    <w:rsid w:val="00C909BE"/>
    <w:rsid w:val="00C921C5"/>
    <w:rsid w:val="00C923A7"/>
    <w:rsid w:val="00C96EE9"/>
    <w:rsid w:val="00CA1250"/>
    <w:rsid w:val="00CA1FEC"/>
    <w:rsid w:val="00CA2BE6"/>
    <w:rsid w:val="00CA3645"/>
    <w:rsid w:val="00CA4BAD"/>
    <w:rsid w:val="00CA70B1"/>
    <w:rsid w:val="00CA74EB"/>
    <w:rsid w:val="00CB022C"/>
    <w:rsid w:val="00CB7C80"/>
    <w:rsid w:val="00CC62FC"/>
    <w:rsid w:val="00CD1907"/>
    <w:rsid w:val="00CD54FB"/>
    <w:rsid w:val="00CE38D6"/>
    <w:rsid w:val="00CE58FC"/>
    <w:rsid w:val="00CE7E57"/>
    <w:rsid w:val="00CF2F6F"/>
    <w:rsid w:val="00CF74E4"/>
    <w:rsid w:val="00CF7675"/>
    <w:rsid w:val="00D03C2E"/>
    <w:rsid w:val="00D13B9C"/>
    <w:rsid w:val="00D14F55"/>
    <w:rsid w:val="00D1697F"/>
    <w:rsid w:val="00D236C4"/>
    <w:rsid w:val="00D25DF2"/>
    <w:rsid w:val="00D31C99"/>
    <w:rsid w:val="00D436CA"/>
    <w:rsid w:val="00D4672C"/>
    <w:rsid w:val="00D46E66"/>
    <w:rsid w:val="00D54F1C"/>
    <w:rsid w:val="00D74C7C"/>
    <w:rsid w:val="00D7566E"/>
    <w:rsid w:val="00D85128"/>
    <w:rsid w:val="00D8526D"/>
    <w:rsid w:val="00D95963"/>
    <w:rsid w:val="00DA2F1B"/>
    <w:rsid w:val="00DB58CA"/>
    <w:rsid w:val="00DC1B36"/>
    <w:rsid w:val="00DC37D9"/>
    <w:rsid w:val="00DC7270"/>
    <w:rsid w:val="00DD320A"/>
    <w:rsid w:val="00DD3CA1"/>
    <w:rsid w:val="00DD63CF"/>
    <w:rsid w:val="00DE4B13"/>
    <w:rsid w:val="00DE53A4"/>
    <w:rsid w:val="00DF14FA"/>
    <w:rsid w:val="00DF16A2"/>
    <w:rsid w:val="00DF489E"/>
    <w:rsid w:val="00DF6B01"/>
    <w:rsid w:val="00DF7405"/>
    <w:rsid w:val="00E13E07"/>
    <w:rsid w:val="00E171FB"/>
    <w:rsid w:val="00E217C1"/>
    <w:rsid w:val="00E25266"/>
    <w:rsid w:val="00E253FC"/>
    <w:rsid w:val="00E324A1"/>
    <w:rsid w:val="00E3265E"/>
    <w:rsid w:val="00E3355B"/>
    <w:rsid w:val="00E3394D"/>
    <w:rsid w:val="00E37EDB"/>
    <w:rsid w:val="00E4129D"/>
    <w:rsid w:val="00E53896"/>
    <w:rsid w:val="00E62453"/>
    <w:rsid w:val="00E6297F"/>
    <w:rsid w:val="00E652D0"/>
    <w:rsid w:val="00E671AA"/>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D7F2F"/>
    <w:rsid w:val="00EE026C"/>
    <w:rsid w:val="00EE149E"/>
    <w:rsid w:val="00EE20D2"/>
    <w:rsid w:val="00EE2585"/>
    <w:rsid w:val="00EE365E"/>
    <w:rsid w:val="00EE7891"/>
    <w:rsid w:val="00EF0A80"/>
    <w:rsid w:val="00EF0FFD"/>
    <w:rsid w:val="00EF3ABA"/>
    <w:rsid w:val="00F00003"/>
    <w:rsid w:val="00F07C35"/>
    <w:rsid w:val="00F14D7E"/>
    <w:rsid w:val="00F242A0"/>
    <w:rsid w:val="00F24B29"/>
    <w:rsid w:val="00F274BF"/>
    <w:rsid w:val="00F30DB7"/>
    <w:rsid w:val="00F326F6"/>
    <w:rsid w:val="00F5167C"/>
    <w:rsid w:val="00F517EA"/>
    <w:rsid w:val="00F524E5"/>
    <w:rsid w:val="00F54792"/>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5D2B"/>
    <w:rsid w:val="00FE7188"/>
    <w:rsid w:val="00FE7DF3"/>
    <w:rsid w:val="00FF0B42"/>
    <w:rsid w:val="00FF23BB"/>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525C1E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2729</Words>
  <Characters>1557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2023-11-09T11:52:00Z</cp:lastPrinted>
  <dcterms:created xsi:type="dcterms:W3CDTF">2023-12-27T10:42:00Z</dcterms:created>
  <dcterms:modified xsi:type="dcterms:W3CDTF">2023-12-27T10:42:00Z</dcterms:modified>
</cp:coreProperties>
</file>